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36" w:rsidRPr="00325D06" w:rsidRDefault="00B348AA" w:rsidP="007309C9">
      <w:pPr>
        <w:spacing w:line="300" w:lineRule="exact"/>
        <w:rPr>
          <w:rFonts w:ascii="華康粗圓體(P)" w:eastAsia="華康粗圓體(P)"/>
          <w:color w:val="FF0000"/>
          <w:sz w:val="22"/>
          <w:szCs w:val="22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390.5pt;margin-top:-9pt;width:125.5pt;height:81.65pt;rotation:425372fd;z-index:3" strokeweight="1.5pt">
            <v:shadow on="t" offset="6pt,6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0pt;margin-top:8.8pt;width:126pt;height:45pt;z-index:4" filled="f" stroked="f">
            <v:textbox style="mso-next-textbox:#_x0000_s1027">
              <w:txbxContent>
                <w:p w:rsidR="00993036" w:rsidRDefault="00993036" w:rsidP="00623201">
                  <w:pPr>
                    <w:spacing w:line="320" w:lineRule="exact"/>
                    <w:jc w:val="center"/>
                    <w:rPr>
                      <w:rFonts w:ascii="Arial" w:eastAsia="華康粗黑體" w:hAnsi="Arial"/>
                      <w:b/>
                      <w:bCs/>
                      <w:color w:val="000000"/>
                      <w:w w:val="90"/>
                    </w:rPr>
                  </w:pPr>
                  <w:r>
                    <w:rPr>
                      <w:rFonts w:ascii="Arial" w:eastAsia="華康粗黑體" w:hAnsi="Arial" w:cs="華康粗黑體" w:hint="eastAsia"/>
                      <w:b/>
                      <w:bCs/>
                      <w:color w:val="000000"/>
                      <w:w w:val="90"/>
                    </w:rPr>
                    <w:t>歡迎企業</w:t>
                  </w:r>
                </w:p>
                <w:p w:rsidR="00993036" w:rsidRDefault="00993036" w:rsidP="00623201">
                  <w:pPr>
                    <w:spacing w:line="320" w:lineRule="exact"/>
                    <w:jc w:val="center"/>
                    <w:rPr>
                      <w:rFonts w:ascii="Arial" w:eastAsia="華康粗黑體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華康粗黑體" w:hAnsi="Arial" w:cs="華康粗黑體" w:hint="eastAsia"/>
                      <w:b/>
                      <w:bCs/>
                      <w:color w:val="000000"/>
                    </w:rPr>
                    <w:t>包班訓練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0;margin-top:-2.6pt;width:372pt;height:54pt;z-index:-2"/>
        </w:pict>
      </w:r>
      <w:r w:rsidR="00993036">
        <w:rPr>
          <w:rFonts w:ascii="華康粗圓體(P)" w:eastAsia="華康粗圓體(P)" w:cs="華康粗圓體(P)"/>
          <w:color w:val="000000"/>
          <w:sz w:val="22"/>
          <w:szCs w:val="22"/>
        </w:rPr>
        <w:t xml:space="preserve"> </w:t>
      </w:r>
      <w:r w:rsidR="00993036"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報名須知：課程因遵循勞</w:t>
      </w:r>
      <w:r w:rsidR="00325D06"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動部</w:t>
      </w:r>
      <w:r w:rsidR="00993036"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規定，學員須滿</w:t>
      </w:r>
      <w:r w:rsidR="00993036" w:rsidRPr="00325D06">
        <w:rPr>
          <w:rFonts w:ascii="華康粗圓體(P)" w:eastAsia="華康粗圓體(P)" w:cs="華康粗圓體(P)"/>
          <w:color w:val="FF0000"/>
          <w:sz w:val="22"/>
          <w:szCs w:val="22"/>
        </w:rPr>
        <w:t>15</w:t>
      </w:r>
      <w:r w:rsidR="00993036"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人方可報備開課，故學員</w:t>
      </w:r>
    </w:p>
    <w:p w:rsidR="00993036" w:rsidRPr="00325D06" w:rsidRDefault="00993036" w:rsidP="007309C9">
      <w:pPr>
        <w:spacing w:line="300" w:lineRule="exact"/>
        <w:rPr>
          <w:rFonts w:ascii="華康粗圓體(P)" w:eastAsia="華康粗圓體(P)"/>
          <w:color w:val="FF0000"/>
          <w:sz w:val="22"/>
          <w:szCs w:val="22"/>
        </w:rPr>
      </w:pPr>
      <w:r w:rsidRPr="00325D06">
        <w:rPr>
          <w:rFonts w:ascii="華康粗圓體(P)" w:eastAsia="華康粗圓體(P)" w:cs="華康粗圓體(P)"/>
          <w:color w:val="FF0000"/>
          <w:sz w:val="22"/>
          <w:szCs w:val="22"/>
        </w:rPr>
        <w:t xml:space="preserve"> </w:t>
      </w:r>
      <w:r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報名之課程，本中心於確定開課時，會以『開課通知』聯絡學員，請學員</w:t>
      </w:r>
    </w:p>
    <w:p w:rsidR="00993036" w:rsidRPr="00325D06" w:rsidRDefault="00993036" w:rsidP="007309C9">
      <w:pPr>
        <w:spacing w:line="300" w:lineRule="exact"/>
        <w:rPr>
          <w:rFonts w:ascii="華康粗圓體(P)" w:eastAsia="華康粗圓體(P)"/>
          <w:color w:val="FF0000"/>
          <w:sz w:val="22"/>
          <w:szCs w:val="22"/>
        </w:rPr>
      </w:pPr>
      <w:r w:rsidRPr="00325D06">
        <w:rPr>
          <w:rFonts w:ascii="華康粗圓體(P)" w:eastAsia="華康粗圓體(P)" w:cs="華康粗圓體(P)"/>
          <w:color w:val="FF0000"/>
          <w:sz w:val="22"/>
          <w:szCs w:val="22"/>
        </w:rPr>
        <w:t xml:space="preserve"> </w:t>
      </w:r>
      <w:r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以開課通知時間為主，課程延期將不另行通知，不便之處，尚請見諒。</w:t>
      </w:r>
      <w:r w:rsidRPr="00325D06">
        <w:rPr>
          <w:rFonts w:ascii="Arial" w:eastAsia="華康細圓體" w:hAnsi="Arial" w:cs="Arial"/>
          <w:color w:val="FF0000"/>
          <w:sz w:val="22"/>
          <w:szCs w:val="22"/>
        </w:rPr>
        <w:t xml:space="preserve"> </w:t>
      </w:r>
    </w:p>
    <w:p w:rsidR="00993036" w:rsidRPr="00DF4468" w:rsidRDefault="00993036">
      <w:pPr>
        <w:spacing w:before="72" w:line="240" w:lineRule="atLeast"/>
        <w:ind w:firstLine="2102"/>
        <w:rPr>
          <w:rFonts w:ascii="華康粗圓體" w:eastAsia="華康粗圓體"/>
          <w:b/>
          <w:bCs/>
          <w:sz w:val="36"/>
          <w:szCs w:val="36"/>
        </w:rPr>
      </w:pP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中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國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生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產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力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中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心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報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名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表</w:t>
      </w:r>
    </w:p>
    <w:tbl>
      <w:tblPr>
        <w:tblW w:w="0" w:type="auto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1800"/>
        <w:gridCol w:w="600"/>
        <w:gridCol w:w="480"/>
        <w:gridCol w:w="480"/>
        <w:gridCol w:w="1440"/>
        <w:gridCol w:w="120"/>
        <w:gridCol w:w="840"/>
        <w:gridCol w:w="2072"/>
      </w:tblGrid>
      <w:tr w:rsidR="00993036">
        <w:trPr>
          <w:trHeight w:val="441"/>
        </w:trPr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課程名稱</w:t>
            </w:r>
          </w:p>
        </w:tc>
        <w:tc>
          <w:tcPr>
            <w:tcW w:w="3720" w:type="dxa"/>
            <w:gridSpan w:val="3"/>
            <w:tcBorders>
              <w:top w:val="single" w:sz="12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地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 w:hint="eastAsia"/>
              </w:rPr>
              <w:t>點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桃園訓練教室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班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號</w:t>
            </w: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993036">
        <w:trPr>
          <w:cantSplit/>
        </w:trPr>
        <w:tc>
          <w:tcPr>
            <w:tcW w:w="1080" w:type="dxa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姓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標楷體" w:hint="eastAsia"/>
              </w:rPr>
              <w:t>名</w:t>
            </w:r>
          </w:p>
        </w:tc>
        <w:tc>
          <w:tcPr>
            <w:tcW w:w="3720" w:type="dxa"/>
            <w:gridSpan w:val="3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 w:hint="eastAsia"/>
              </w:rPr>
              <w:t>間</w:t>
            </w:r>
          </w:p>
        </w:tc>
        <w:tc>
          <w:tcPr>
            <w:tcW w:w="2400" w:type="dxa"/>
            <w:gridSpan w:val="3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相</w:t>
            </w:r>
          </w:p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片</w:t>
            </w:r>
          </w:p>
        </w:tc>
      </w:tr>
      <w:tr w:rsidR="00993036">
        <w:trPr>
          <w:cantSplit/>
        </w:trPr>
        <w:tc>
          <w:tcPr>
            <w:tcW w:w="1080" w:type="dxa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生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標楷體" w:hint="eastAsia"/>
              </w:rPr>
              <w:t>日</w:t>
            </w:r>
          </w:p>
        </w:tc>
        <w:tc>
          <w:tcPr>
            <w:tcW w:w="3720" w:type="dxa"/>
            <w:gridSpan w:val="3"/>
            <w:vAlign w:val="center"/>
          </w:tcPr>
          <w:p w:rsidR="00993036" w:rsidRDefault="00993036" w:rsidP="005F4C6C">
            <w:pPr>
              <w:spacing w:before="36" w:after="36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民國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 w:hint="eastAsia"/>
              </w:rPr>
              <w:t>日</w:t>
            </w:r>
          </w:p>
        </w:tc>
        <w:tc>
          <w:tcPr>
            <w:tcW w:w="960" w:type="dxa"/>
            <w:gridSpan w:val="2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性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 w:hint="eastAsia"/>
              </w:rPr>
              <w:t>別</w:t>
            </w:r>
          </w:p>
        </w:tc>
        <w:tc>
          <w:tcPr>
            <w:tcW w:w="2400" w:type="dxa"/>
            <w:gridSpan w:val="3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□男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□女</w:t>
            </w:r>
          </w:p>
        </w:tc>
        <w:tc>
          <w:tcPr>
            <w:tcW w:w="2072" w:type="dxa"/>
            <w:vMerge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993036">
        <w:trPr>
          <w:cantSplit/>
        </w:trPr>
        <w:tc>
          <w:tcPr>
            <w:tcW w:w="1080" w:type="dxa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身分證號</w:t>
            </w:r>
          </w:p>
        </w:tc>
        <w:tc>
          <w:tcPr>
            <w:tcW w:w="3720" w:type="dxa"/>
            <w:gridSpan w:val="3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072" w:type="dxa"/>
            <w:vMerge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993036">
        <w:trPr>
          <w:cantSplit/>
        </w:trPr>
        <w:tc>
          <w:tcPr>
            <w:tcW w:w="1080" w:type="dxa"/>
            <w:vMerge w:val="restart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學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標楷體" w:hint="eastAsia"/>
              </w:rPr>
              <w:t>歷</w:t>
            </w:r>
          </w:p>
        </w:tc>
        <w:tc>
          <w:tcPr>
            <w:tcW w:w="3720" w:type="dxa"/>
            <w:gridSpan w:val="3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學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校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名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稱</w:t>
            </w:r>
          </w:p>
        </w:tc>
        <w:tc>
          <w:tcPr>
            <w:tcW w:w="3360" w:type="dxa"/>
            <w:gridSpan w:val="5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科</w:t>
            </w:r>
            <w:r>
              <w:rPr>
                <w:rFonts w:ascii="Arial" w:eastAsia="標楷體" w:hAnsi="Arial" w:cs="Arial"/>
              </w:rPr>
              <w:t xml:space="preserve">         </w:t>
            </w:r>
            <w:r>
              <w:rPr>
                <w:rFonts w:ascii="Arial" w:eastAsia="標楷體" w:hAnsi="Arial" w:cs="標楷體" w:hint="eastAsia"/>
              </w:rPr>
              <w:t>系</w:t>
            </w:r>
          </w:p>
        </w:tc>
        <w:tc>
          <w:tcPr>
            <w:tcW w:w="2072" w:type="dxa"/>
            <w:vMerge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B83F01">
        <w:trPr>
          <w:cantSplit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83F01" w:rsidRDefault="00B83F01" w:rsidP="005F4C6C">
            <w:pPr>
              <w:spacing w:before="36" w:after="36"/>
              <w:jc w:val="center"/>
              <w:rPr>
                <w:rFonts w:ascii="Arial" w:eastAsia="標楷體" w:hAnsi="Arial" w:cs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B83F01" w:rsidRDefault="00B83F01" w:rsidP="005F4C6C">
            <w:pPr>
              <w:spacing w:before="36" w:after="36"/>
              <w:jc w:val="center"/>
              <w:rPr>
                <w:rFonts w:ascii="Arial" w:eastAsia="標楷體" w:hAnsi="Arial" w:cs="標楷體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B83F01" w:rsidRDefault="00B83F01" w:rsidP="005F4C6C">
            <w:pPr>
              <w:spacing w:before="36" w:after="36"/>
              <w:jc w:val="center"/>
              <w:rPr>
                <w:rFonts w:ascii="Arial" w:eastAsia="標楷體" w:hAnsi="Arial" w:cs="標楷體"/>
              </w:rPr>
            </w:pPr>
          </w:p>
        </w:tc>
        <w:tc>
          <w:tcPr>
            <w:tcW w:w="2072" w:type="dxa"/>
            <w:vMerge/>
            <w:vAlign w:val="center"/>
          </w:tcPr>
          <w:p w:rsidR="00B83F01" w:rsidRDefault="00B83F01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5B26A8">
        <w:trPr>
          <w:cantSplit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83F01" w:rsidRDefault="00B83F01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戶籍地址</w:t>
            </w:r>
          </w:p>
        </w:tc>
        <w:tc>
          <w:tcPr>
            <w:tcW w:w="7080" w:type="dxa"/>
            <w:gridSpan w:val="8"/>
            <w:tcBorders>
              <w:right w:val="single" w:sz="4" w:space="0" w:color="auto"/>
            </w:tcBorders>
            <w:vAlign w:val="center"/>
          </w:tcPr>
          <w:p w:rsidR="00B83F01" w:rsidRDefault="00B83F01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B83F01" w:rsidRDefault="00B83F01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993036">
        <w:trPr>
          <w:cantSplit/>
        </w:trPr>
        <w:tc>
          <w:tcPr>
            <w:tcW w:w="1080" w:type="dxa"/>
            <w:vMerge w:val="restart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現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標楷體" w:hint="eastAsia"/>
              </w:rPr>
              <w:t>職</w:t>
            </w:r>
          </w:p>
        </w:tc>
        <w:tc>
          <w:tcPr>
            <w:tcW w:w="1320" w:type="dxa"/>
            <w:vAlign w:val="center"/>
          </w:tcPr>
          <w:p w:rsidR="00993036" w:rsidRDefault="00993036" w:rsidP="005F4C6C">
            <w:pPr>
              <w:spacing w:before="36" w:after="36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公司名稱</w:t>
            </w:r>
          </w:p>
        </w:tc>
        <w:tc>
          <w:tcPr>
            <w:tcW w:w="4800" w:type="dxa"/>
            <w:gridSpan w:val="5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電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話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993036">
        <w:trPr>
          <w:cantSplit/>
        </w:trPr>
        <w:tc>
          <w:tcPr>
            <w:tcW w:w="1080" w:type="dxa"/>
            <w:vMerge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聯絡地址</w:t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傳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真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993036">
        <w:tc>
          <w:tcPr>
            <w:tcW w:w="1080" w:type="dxa"/>
            <w:vMerge/>
            <w:shd w:val="clear" w:color="auto" w:fill="A6A6A6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訓練聯絡人</w:t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93036" w:rsidRDefault="004B0B49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手</w:t>
            </w:r>
            <w:r>
              <w:rPr>
                <w:rFonts w:ascii="Arial" w:eastAsia="標楷體" w:hAnsi="Arial" w:cs="標楷體" w:hint="eastAsia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機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993036">
        <w:tc>
          <w:tcPr>
            <w:tcW w:w="1080" w:type="dxa"/>
            <w:vAlign w:val="center"/>
          </w:tcPr>
          <w:p w:rsidR="00993036" w:rsidRPr="003C4E56" w:rsidRDefault="00993036" w:rsidP="005F4C6C">
            <w:pPr>
              <w:spacing w:before="36" w:after="36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3C4E56">
              <w:rPr>
                <w:rFonts w:ascii="Arial" w:eastAsia="標楷體" w:hAnsi="Arial" w:cs="Arial"/>
                <w:b/>
                <w:bCs/>
              </w:rPr>
              <w:t>E</w:t>
            </w:r>
            <w:r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3C4E56">
              <w:rPr>
                <w:rFonts w:ascii="Arial" w:eastAsia="標楷體" w:hAnsi="Arial" w:cs="Arial"/>
                <w:b/>
                <w:bCs/>
              </w:rPr>
              <w:t>-</w:t>
            </w:r>
            <w:r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3C4E56">
              <w:rPr>
                <w:rFonts w:ascii="Arial" w:eastAsia="標楷體" w:hAnsi="Arial" w:cs="Arial"/>
                <w:b/>
                <w:bCs/>
              </w:rPr>
              <w:t>mail</w:t>
            </w:r>
          </w:p>
        </w:tc>
        <w:tc>
          <w:tcPr>
            <w:tcW w:w="9152" w:type="dxa"/>
            <w:gridSpan w:val="9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993036">
        <w:tc>
          <w:tcPr>
            <w:tcW w:w="1080" w:type="dxa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發票索取</w:t>
            </w:r>
          </w:p>
        </w:tc>
        <w:tc>
          <w:tcPr>
            <w:tcW w:w="3120" w:type="dxa"/>
            <w:gridSpan w:val="2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個人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標楷體" w:hint="eastAsia"/>
              </w:rPr>
              <w:t>公司</w:t>
            </w:r>
          </w:p>
        </w:tc>
        <w:tc>
          <w:tcPr>
            <w:tcW w:w="1080" w:type="dxa"/>
            <w:gridSpan w:val="2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費用合計</w:t>
            </w:r>
          </w:p>
        </w:tc>
        <w:tc>
          <w:tcPr>
            <w:tcW w:w="4952" w:type="dxa"/>
            <w:gridSpan w:val="5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993036">
        <w:tc>
          <w:tcPr>
            <w:tcW w:w="1080" w:type="dxa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統一編號</w:t>
            </w:r>
          </w:p>
        </w:tc>
        <w:tc>
          <w:tcPr>
            <w:tcW w:w="3120" w:type="dxa"/>
            <w:gridSpan w:val="2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發票地址</w:t>
            </w:r>
          </w:p>
        </w:tc>
        <w:tc>
          <w:tcPr>
            <w:tcW w:w="4952" w:type="dxa"/>
            <w:gridSpan w:val="5"/>
            <w:vAlign w:val="center"/>
          </w:tcPr>
          <w:p w:rsidR="00993036" w:rsidRDefault="00993036" w:rsidP="005F4C6C">
            <w:pPr>
              <w:spacing w:before="36" w:after="36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標楷體" w:hint="eastAsia"/>
              </w:rPr>
              <w:t>同上</w:t>
            </w:r>
            <w:r>
              <w:rPr>
                <w:rFonts w:ascii="Arial" w:eastAsia="標楷體" w:hAnsi="Arial" w:cs="Arial"/>
              </w:rPr>
              <w:t>)</w:t>
            </w:r>
            <w:r>
              <w:rPr>
                <w:rFonts w:ascii="Arial" w:eastAsia="標楷體" w:hAnsi="Arial" w:cs="標楷體" w:hint="eastAsia"/>
              </w:rPr>
              <w:t>或</w:t>
            </w:r>
          </w:p>
        </w:tc>
      </w:tr>
      <w:tr w:rsidR="00993036"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繳費狀況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現金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標楷體" w:hint="eastAsia"/>
              </w:rPr>
              <w:t>支票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標楷體" w:hint="eastAsia"/>
              </w:rPr>
              <w:t>匯票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發票號碼</w:t>
            </w:r>
          </w:p>
        </w:tc>
        <w:tc>
          <w:tcPr>
            <w:tcW w:w="4952" w:type="dxa"/>
            <w:gridSpan w:val="5"/>
            <w:tcBorders>
              <w:bottom w:val="single" w:sz="12" w:space="0" w:color="auto"/>
            </w:tcBorders>
            <w:vAlign w:val="center"/>
          </w:tcPr>
          <w:p w:rsidR="00993036" w:rsidRDefault="00993036" w:rsidP="005F4C6C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</w:tbl>
    <w:p w:rsidR="00993036" w:rsidRPr="00B83F01" w:rsidRDefault="00993036" w:rsidP="00B83F01">
      <w:pPr>
        <w:spacing w:line="240" w:lineRule="exact"/>
        <w:jc w:val="both"/>
        <w:rPr>
          <w:rFonts w:ascii="華康粗圓體" w:eastAsia="華康粗圓體" w:hAnsi="Arial"/>
          <w:sz w:val="20"/>
          <w:szCs w:val="20"/>
        </w:rPr>
      </w:pPr>
      <w:r w:rsidRPr="00B83F01">
        <w:rPr>
          <w:rFonts w:ascii="Arial" w:eastAsia="標楷體" w:hAnsi="Arial" w:cs="Arial"/>
          <w:sz w:val="20"/>
          <w:szCs w:val="20"/>
        </w:rPr>
        <w:t>1.</w:t>
      </w:r>
      <w:r w:rsidRPr="00B83F01">
        <w:rPr>
          <w:rFonts w:ascii="Arial" w:eastAsia="標楷體" w:hAnsi="Arial" w:cs="標楷體" w:hint="eastAsia"/>
          <w:sz w:val="20"/>
          <w:szCs w:val="20"/>
        </w:rPr>
        <w:t>支票繳費者請註明中國生產力中心</w:t>
      </w:r>
      <w:r w:rsidRPr="00B83F01">
        <w:rPr>
          <w:rFonts w:ascii="Arial" w:eastAsia="標楷體" w:hAnsi="Arial" w:cs="Arial"/>
          <w:sz w:val="20"/>
          <w:szCs w:val="20"/>
        </w:rPr>
        <w:t xml:space="preserve">   2.</w:t>
      </w:r>
      <w:r w:rsidRPr="00B83F01">
        <w:rPr>
          <w:rFonts w:ascii="Arial" w:eastAsia="標楷體" w:hAnsi="Arial" w:cs="標楷體" w:hint="eastAsia"/>
          <w:sz w:val="20"/>
          <w:szCs w:val="20"/>
        </w:rPr>
        <w:t>報名表不足時</w:t>
      </w:r>
      <w:r w:rsidRPr="00B83F01">
        <w:rPr>
          <w:rFonts w:ascii="Arial" w:eastAsia="標楷體" w:hAnsi="Arial" w:cs="Arial"/>
          <w:sz w:val="20"/>
          <w:szCs w:val="20"/>
        </w:rPr>
        <w:t>.</w:t>
      </w:r>
      <w:r w:rsidRPr="00B83F01">
        <w:rPr>
          <w:rFonts w:ascii="Arial" w:eastAsia="標楷體" w:hAnsi="Arial" w:cs="標楷體" w:hint="eastAsia"/>
          <w:sz w:val="20"/>
          <w:szCs w:val="20"/>
        </w:rPr>
        <w:t>請複印使用</w:t>
      </w:r>
      <w:r w:rsidRPr="00B83F01">
        <w:rPr>
          <w:rFonts w:ascii="Arial" w:eastAsia="標楷體" w:hAnsi="Arial" w:cs="Arial"/>
          <w:sz w:val="20"/>
          <w:szCs w:val="20"/>
        </w:rPr>
        <w:t xml:space="preserve">   </w:t>
      </w:r>
      <w:r w:rsidRPr="00B83F01">
        <w:rPr>
          <w:rFonts w:ascii="Arial" w:eastAsia="標楷體" w:hAnsi="Arial" w:cs="Arial"/>
          <w:b/>
          <w:bCs/>
          <w:sz w:val="20"/>
          <w:szCs w:val="20"/>
        </w:rPr>
        <w:t>3.</w:t>
      </w:r>
      <w:r w:rsidRPr="00B83F01">
        <w:rPr>
          <w:rFonts w:ascii="Arial" w:eastAsia="標楷體" w:hAnsi="Arial" w:cs="標楷體" w:hint="eastAsia"/>
          <w:b/>
          <w:bCs/>
          <w:sz w:val="20"/>
          <w:szCs w:val="20"/>
        </w:rPr>
        <w:t>報名表回傳：傳真電話</w:t>
      </w:r>
      <w:r w:rsidRPr="00B83F01">
        <w:rPr>
          <w:rFonts w:ascii="Arial" w:eastAsia="標楷體" w:hAnsi="Arial" w:cs="Arial"/>
          <w:b/>
          <w:bCs/>
          <w:sz w:val="20"/>
          <w:szCs w:val="20"/>
        </w:rPr>
        <w:t xml:space="preserve">03-338-5793 </w:t>
      </w:r>
      <w:r w:rsidRPr="00B83F01">
        <w:rPr>
          <w:rFonts w:ascii="華康粗圓體" w:eastAsia="華康粗圓體" w:hAnsi="Arial" w:cs="華康粗圓體"/>
          <w:b/>
          <w:bCs/>
          <w:sz w:val="20"/>
          <w:szCs w:val="20"/>
        </w:rPr>
        <w:t xml:space="preserve"> </w:t>
      </w:r>
    </w:p>
    <w:p w:rsidR="00993036" w:rsidRPr="00B83F01" w:rsidRDefault="00993036" w:rsidP="00B83F01">
      <w:pPr>
        <w:spacing w:line="240" w:lineRule="exact"/>
        <w:jc w:val="both"/>
        <w:rPr>
          <w:rFonts w:ascii="華康粗圓體" w:eastAsia="華康粗圓體" w:hAnsi="Arial" w:cs="華康粗圓體"/>
          <w:sz w:val="20"/>
          <w:szCs w:val="20"/>
        </w:rPr>
      </w:pPr>
      <w:r w:rsidRPr="00B83F01">
        <w:rPr>
          <w:rFonts w:ascii="華康粗圓體" w:eastAsia="華康粗圓體" w:hAnsi="Arial" w:cs="華康粗圓體" w:hint="eastAsia"/>
          <w:sz w:val="20"/>
          <w:szCs w:val="20"/>
        </w:rPr>
        <w:t>詳細簡章內容請至</w:t>
      </w:r>
      <w:r w:rsidRPr="00B83F01">
        <w:rPr>
          <w:rFonts w:ascii="華康粗圓體" w:eastAsia="華康粗圓體" w:hAnsi="Arial" w:cs="華康粗圓體"/>
          <w:sz w:val="20"/>
          <w:szCs w:val="20"/>
        </w:rPr>
        <w:t>--</w:t>
      </w:r>
      <w:r w:rsidRPr="00B83F01">
        <w:rPr>
          <w:rFonts w:ascii="華康粗圓體" w:eastAsia="華康粗圓體" w:hAnsi="Arial" w:cs="華康粗圓體" w:hint="eastAsia"/>
          <w:sz w:val="20"/>
          <w:szCs w:val="20"/>
        </w:rPr>
        <w:t>網站</w:t>
      </w:r>
      <w:r w:rsidRPr="00B83F01">
        <w:rPr>
          <w:rFonts w:ascii="華康粗圓體" w:eastAsia="華康粗圓體" w:hAnsi="Arial" w:cs="華康粗圓體"/>
          <w:sz w:val="20"/>
          <w:szCs w:val="20"/>
        </w:rPr>
        <w:t xml:space="preserve"> : http://edu.cpc.org.tw  </w:t>
      </w:r>
      <w:r w:rsidRPr="00B83F01">
        <w:rPr>
          <w:rFonts w:ascii="華康粗圓體" w:eastAsia="華康粗圓體" w:hAnsi="Arial" w:cs="華康粗圓體" w:hint="eastAsia"/>
          <w:sz w:val="20"/>
          <w:szCs w:val="20"/>
        </w:rPr>
        <w:t>查詢。</w:t>
      </w:r>
      <w:r w:rsidRPr="00B83F01">
        <w:rPr>
          <w:rFonts w:ascii="華康粗圓體" w:eastAsia="華康粗圓體" w:hAnsi="Arial" w:cs="華康粗圓體"/>
          <w:sz w:val="20"/>
          <w:szCs w:val="20"/>
        </w:rPr>
        <w:t xml:space="preserve">  </w:t>
      </w:r>
    </w:p>
    <w:p w:rsidR="00993036" w:rsidRPr="006948FE" w:rsidRDefault="00B348AA" w:rsidP="00626A43">
      <w:pPr>
        <w:ind w:right="482"/>
        <w:rPr>
          <w:rFonts w:eastAsia="華康粗圓體(P)"/>
          <w:sz w:val="20"/>
          <w:szCs w:val="20"/>
        </w:rPr>
      </w:pPr>
      <w:r>
        <w:rPr>
          <w:noProof/>
        </w:rPr>
        <w:pict>
          <v:shape id="_x0000_s1029" type="#_x0000_t71" style="position:absolute;margin-left:390.5pt;margin-top:13.15pt;width:125.5pt;height:81.65pt;rotation:425372fd;z-index:1" strokeweight="1.5pt">
            <v:shadow on="t" offset="6pt,6pt"/>
          </v:shape>
        </w:pict>
      </w:r>
      <w:r>
        <w:rPr>
          <w:noProof/>
        </w:rPr>
        <w:pict>
          <v:shape id="_x0000_s1030" type="#_x0000_t65" style="position:absolute;margin-left:3.95pt;margin-top:17.1pt;width:372pt;height:54pt;z-index:-1"/>
        </w:pict>
      </w:r>
      <w:r w:rsidR="00993036">
        <w:rPr>
          <w:rFonts w:eastAsia="華康粗圓體(P)"/>
          <w:sz w:val="20"/>
          <w:szCs w:val="20"/>
        </w:rPr>
        <w:t>-------------------------------------------------------------------------------------------------------------------</w:t>
      </w:r>
      <w:r w:rsidR="00993036" w:rsidRPr="006948FE">
        <w:rPr>
          <w:rFonts w:eastAsia="華康粗圓體(P)"/>
          <w:sz w:val="20"/>
          <w:szCs w:val="20"/>
        </w:rPr>
        <w:t>------------------------------</w:t>
      </w:r>
    </w:p>
    <w:p w:rsidR="00993036" w:rsidRPr="00325D06" w:rsidRDefault="00B348AA" w:rsidP="007309C9">
      <w:pPr>
        <w:spacing w:line="300" w:lineRule="exact"/>
        <w:rPr>
          <w:rFonts w:ascii="華康粗圓體(P)" w:eastAsia="華康粗圓體(P)"/>
          <w:color w:val="FF0000"/>
          <w:sz w:val="22"/>
          <w:szCs w:val="22"/>
        </w:rPr>
      </w:pPr>
      <w:r>
        <w:rPr>
          <w:noProof/>
        </w:rPr>
        <w:pict>
          <v:shape id="_x0000_s1031" type="#_x0000_t202" style="position:absolute;margin-left:390.5pt;margin-top:11.85pt;width:126pt;height:45pt;z-index:2" filled="f" stroked="f">
            <v:textbox style="mso-next-textbox:#_x0000_s1031">
              <w:txbxContent>
                <w:p w:rsidR="00993036" w:rsidRDefault="00993036" w:rsidP="00623201">
                  <w:pPr>
                    <w:spacing w:line="320" w:lineRule="exact"/>
                    <w:jc w:val="center"/>
                    <w:rPr>
                      <w:rFonts w:ascii="Arial" w:eastAsia="華康粗黑體" w:hAnsi="Arial"/>
                      <w:b/>
                      <w:bCs/>
                      <w:color w:val="000000"/>
                      <w:w w:val="90"/>
                    </w:rPr>
                  </w:pPr>
                  <w:r>
                    <w:rPr>
                      <w:rFonts w:ascii="Arial" w:eastAsia="華康粗黑體" w:hAnsi="Arial" w:cs="華康粗黑體" w:hint="eastAsia"/>
                      <w:b/>
                      <w:bCs/>
                      <w:color w:val="000000"/>
                      <w:w w:val="90"/>
                    </w:rPr>
                    <w:t>歡迎企業</w:t>
                  </w:r>
                </w:p>
                <w:p w:rsidR="00993036" w:rsidRDefault="00993036" w:rsidP="00623201">
                  <w:pPr>
                    <w:spacing w:line="320" w:lineRule="exact"/>
                    <w:jc w:val="center"/>
                    <w:rPr>
                      <w:rFonts w:ascii="Arial" w:eastAsia="華康粗黑體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華康粗黑體" w:hAnsi="Arial" w:cs="華康粗黑體" w:hint="eastAsia"/>
                      <w:b/>
                      <w:bCs/>
                      <w:color w:val="000000"/>
                    </w:rPr>
                    <w:t>包班訓練</w:t>
                  </w:r>
                </w:p>
              </w:txbxContent>
            </v:textbox>
          </v:shape>
        </w:pict>
      </w:r>
      <w:r w:rsidR="00993036">
        <w:rPr>
          <w:rFonts w:ascii="華康粗圓體(P)" w:eastAsia="華康粗圓體(P)" w:cs="華康粗圓體(P)"/>
          <w:color w:val="000000"/>
          <w:sz w:val="22"/>
          <w:szCs w:val="22"/>
        </w:rPr>
        <w:t xml:space="preserve"> </w:t>
      </w:r>
      <w:r w:rsidR="00993036"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報名須知：課程因遵循勞</w:t>
      </w:r>
      <w:r w:rsidR="00325D06"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動部</w:t>
      </w:r>
      <w:r w:rsidR="00993036"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規定，學員須滿</w:t>
      </w:r>
      <w:r w:rsidR="00993036" w:rsidRPr="00325D06">
        <w:rPr>
          <w:rFonts w:ascii="華康粗圓體(P)" w:eastAsia="華康粗圓體(P)" w:cs="華康粗圓體(P)"/>
          <w:color w:val="FF0000"/>
          <w:sz w:val="22"/>
          <w:szCs w:val="22"/>
        </w:rPr>
        <w:t>15</w:t>
      </w:r>
      <w:r w:rsidR="00993036"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人方可報備開課，故學員</w:t>
      </w:r>
    </w:p>
    <w:p w:rsidR="00993036" w:rsidRPr="00325D06" w:rsidRDefault="00993036" w:rsidP="007309C9">
      <w:pPr>
        <w:spacing w:line="300" w:lineRule="exact"/>
        <w:rPr>
          <w:rFonts w:ascii="華康粗圓體(P)" w:eastAsia="華康粗圓體(P)"/>
          <w:color w:val="FF0000"/>
          <w:sz w:val="22"/>
          <w:szCs w:val="22"/>
        </w:rPr>
      </w:pPr>
      <w:r w:rsidRPr="00325D06">
        <w:rPr>
          <w:rFonts w:ascii="華康粗圓體(P)" w:eastAsia="華康粗圓體(P)" w:cs="華康粗圓體(P)"/>
          <w:color w:val="FF0000"/>
          <w:sz w:val="22"/>
          <w:szCs w:val="22"/>
        </w:rPr>
        <w:t xml:space="preserve"> </w:t>
      </w:r>
      <w:r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報名之課程，本中心於確定開課時，會以『開課通知』聯絡學員，請學員</w:t>
      </w:r>
    </w:p>
    <w:p w:rsidR="00993036" w:rsidRPr="00325D06" w:rsidRDefault="00993036" w:rsidP="00DF4468">
      <w:pPr>
        <w:spacing w:line="300" w:lineRule="exact"/>
        <w:rPr>
          <w:rFonts w:ascii="華康粗圓體(P)" w:eastAsia="華康粗圓體(P)"/>
          <w:color w:val="FF0000"/>
          <w:sz w:val="22"/>
          <w:szCs w:val="22"/>
        </w:rPr>
      </w:pPr>
      <w:r w:rsidRPr="00325D06">
        <w:rPr>
          <w:rFonts w:ascii="華康粗圓體(P)" w:eastAsia="華康粗圓體(P)" w:cs="華康粗圓體(P)"/>
          <w:color w:val="FF0000"/>
          <w:sz w:val="22"/>
          <w:szCs w:val="22"/>
        </w:rPr>
        <w:t xml:space="preserve"> </w:t>
      </w:r>
      <w:r w:rsidRPr="00325D06">
        <w:rPr>
          <w:rFonts w:ascii="華康粗圓體(P)" w:eastAsia="華康粗圓體(P)" w:cs="華康粗圓體(P)" w:hint="eastAsia"/>
          <w:color w:val="FF0000"/>
          <w:sz w:val="22"/>
          <w:szCs w:val="22"/>
        </w:rPr>
        <w:t>以開課通知時間為主，課程延期將不另行通知，不便之處，尚請見諒。</w:t>
      </w:r>
      <w:r w:rsidRPr="00325D06">
        <w:rPr>
          <w:rFonts w:ascii="Arial" w:eastAsia="華康細圓體" w:hAnsi="Arial" w:cs="Arial"/>
          <w:color w:val="FF0000"/>
          <w:sz w:val="22"/>
          <w:szCs w:val="22"/>
        </w:rPr>
        <w:t xml:space="preserve"> </w:t>
      </w:r>
    </w:p>
    <w:p w:rsidR="00993036" w:rsidRPr="00DF4468" w:rsidRDefault="00993036" w:rsidP="006948FE">
      <w:pPr>
        <w:ind w:right="482" w:firstLine="400"/>
        <w:rPr>
          <w:rFonts w:ascii="華康粗圓體" w:eastAsia="華康粗圓體"/>
          <w:b/>
          <w:bCs/>
          <w:sz w:val="36"/>
          <w:szCs w:val="36"/>
        </w:rPr>
      </w:pPr>
      <w:r>
        <w:rPr>
          <w:rFonts w:ascii="華康粗圓體(P)" w:eastAsia="華康粗圓體(P)" w:cs="華康粗圓體(P)"/>
          <w:color w:val="FF0000"/>
          <w:sz w:val="28"/>
          <w:szCs w:val="28"/>
        </w:rPr>
        <w:t xml:space="preserve">            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中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國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生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產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力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中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心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報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名</w:t>
      </w:r>
      <w:r w:rsidRPr="00DF4468">
        <w:rPr>
          <w:rFonts w:ascii="華康粗圓體" w:eastAsia="華康粗圓體" w:cs="華康粗圓體"/>
          <w:b/>
          <w:bCs/>
          <w:sz w:val="36"/>
          <w:szCs w:val="36"/>
          <w:u w:val="single"/>
        </w:rPr>
        <w:t xml:space="preserve"> </w:t>
      </w:r>
      <w:r w:rsidRPr="00DF4468">
        <w:rPr>
          <w:rFonts w:ascii="華康粗圓體" w:eastAsia="華康粗圓體" w:cs="華康粗圓體" w:hint="eastAsia"/>
          <w:b/>
          <w:bCs/>
          <w:sz w:val="36"/>
          <w:szCs w:val="36"/>
          <w:u w:val="single"/>
        </w:rPr>
        <w:t>表</w:t>
      </w:r>
    </w:p>
    <w:tbl>
      <w:tblPr>
        <w:tblW w:w="0" w:type="auto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1800"/>
        <w:gridCol w:w="600"/>
        <w:gridCol w:w="480"/>
        <w:gridCol w:w="480"/>
        <w:gridCol w:w="1440"/>
        <w:gridCol w:w="120"/>
        <w:gridCol w:w="840"/>
        <w:gridCol w:w="2072"/>
      </w:tblGrid>
      <w:tr w:rsidR="00B83F01" w:rsidTr="00CE6778">
        <w:trPr>
          <w:trHeight w:val="441"/>
        </w:trPr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課程名稱</w:t>
            </w:r>
          </w:p>
        </w:tc>
        <w:tc>
          <w:tcPr>
            <w:tcW w:w="3720" w:type="dxa"/>
            <w:gridSpan w:val="3"/>
            <w:tcBorders>
              <w:top w:val="single" w:sz="12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地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 w:hint="eastAsia"/>
              </w:rPr>
              <w:t>點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桃園訓練教室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班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號</w:t>
            </w: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B83F01">
        <w:trPr>
          <w:cantSplit/>
          <w:trHeight w:val="267"/>
        </w:trPr>
        <w:tc>
          <w:tcPr>
            <w:tcW w:w="1080" w:type="dxa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姓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標楷體" w:hint="eastAsia"/>
              </w:rPr>
              <w:t>名</w:t>
            </w:r>
          </w:p>
        </w:tc>
        <w:tc>
          <w:tcPr>
            <w:tcW w:w="3720" w:type="dxa"/>
            <w:gridSpan w:val="3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 w:hint="eastAsia"/>
              </w:rPr>
              <w:t>間</w:t>
            </w:r>
          </w:p>
        </w:tc>
        <w:tc>
          <w:tcPr>
            <w:tcW w:w="2400" w:type="dxa"/>
            <w:gridSpan w:val="3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相</w:t>
            </w:r>
          </w:p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片</w:t>
            </w:r>
          </w:p>
        </w:tc>
      </w:tr>
      <w:tr w:rsidR="00B83F01" w:rsidTr="00CE6778">
        <w:trPr>
          <w:cantSplit/>
        </w:trPr>
        <w:tc>
          <w:tcPr>
            <w:tcW w:w="1080" w:type="dxa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生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標楷體" w:hint="eastAsia"/>
              </w:rPr>
              <w:t>日</w:t>
            </w:r>
          </w:p>
        </w:tc>
        <w:tc>
          <w:tcPr>
            <w:tcW w:w="3720" w:type="dxa"/>
            <w:gridSpan w:val="3"/>
            <w:vAlign w:val="center"/>
          </w:tcPr>
          <w:p w:rsidR="00B83F01" w:rsidRDefault="00B83F01" w:rsidP="00CE6778">
            <w:pPr>
              <w:spacing w:before="36" w:after="36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民國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 w:hint="eastAsia"/>
              </w:rPr>
              <w:t>日</w:t>
            </w:r>
          </w:p>
        </w:tc>
        <w:tc>
          <w:tcPr>
            <w:tcW w:w="960" w:type="dxa"/>
            <w:gridSpan w:val="2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性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 w:hint="eastAsia"/>
              </w:rPr>
              <w:t>別</w:t>
            </w:r>
          </w:p>
        </w:tc>
        <w:tc>
          <w:tcPr>
            <w:tcW w:w="2400" w:type="dxa"/>
            <w:gridSpan w:val="3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□男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□女</w:t>
            </w:r>
          </w:p>
        </w:tc>
        <w:tc>
          <w:tcPr>
            <w:tcW w:w="2072" w:type="dxa"/>
            <w:vMerge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B83F01">
        <w:trPr>
          <w:cantSplit/>
          <w:trHeight w:val="193"/>
        </w:trPr>
        <w:tc>
          <w:tcPr>
            <w:tcW w:w="1080" w:type="dxa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身分證號</w:t>
            </w:r>
          </w:p>
        </w:tc>
        <w:tc>
          <w:tcPr>
            <w:tcW w:w="3720" w:type="dxa"/>
            <w:gridSpan w:val="3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072" w:type="dxa"/>
            <w:vMerge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CE6778">
        <w:trPr>
          <w:cantSplit/>
        </w:trPr>
        <w:tc>
          <w:tcPr>
            <w:tcW w:w="1080" w:type="dxa"/>
            <w:vMerge w:val="restart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學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標楷體" w:hint="eastAsia"/>
              </w:rPr>
              <w:t>歷</w:t>
            </w:r>
          </w:p>
        </w:tc>
        <w:tc>
          <w:tcPr>
            <w:tcW w:w="3720" w:type="dxa"/>
            <w:gridSpan w:val="3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學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校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名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稱</w:t>
            </w:r>
          </w:p>
        </w:tc>
        <w:tc>
          <w:tcPr>
            <w:tcW w:w="3360" w:type="dxa"/>
            <w:gridSpan w:val="5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科</w:t>
            </w:r>
            <w:r>
              <w:rPr>
                <w:rFonts w:ascii="Arial" w:eastAsia="標楷體" w:hAnsi="Arial" w:cs="Arial"/>
              </w:rPr>
              <w:t xml:space="preserve">         </w:t>
            </w:r>
            <w:r>
              <w:rPr>
                <w:rFonts w:ascii="Arial" w:eastAsia="標楷體" w:hAnsi="Arial" w:cs="標楷體" w:hint="eastAsia"/>
              </w:rPr>
              <w:t>系</w:t>
            </w:r>
          </w:p>
        </w:tc>
        <w:tc>
          <w:tcPr>
            <w:tcW w:w="2072" w:type="dxa"/>
            <w:vMerge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CE6778">
        <w:trPr>
          <w:cantSplit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 w:cs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 w:cs="標楷體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 w:cs="標楷體"/>
              </w:rPr>
            </w:pPr>
          </w:p>
        </w:tc>
        <w:tc>
          <w:tcPr>
            <w:tcW w:w="2072" w:type="dxa"/>
            <w:vMerge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CE6778">
        <w:trPr>
          <w:cantSplit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戶籍地址</w:t>
            </w:r>
          </w:p>
        </w:tc>
        <w:tc>
          <w:tcPr>
            <w:tcW w:w="7080" w:type="dxa"/>
            <w:gridSpan w:val="8"/>
            <w:tcBorders>
              <w:righ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CE6778">
        <w:trPr>
          <w:cantSplit/>
        </w:trPr>
        <w:tc>
          <w:tcPr>
            <w:tcW w:w="1080" w:type="dxa"/>
            <w:vMerge w:val="restart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現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標楷體" w:hint="eastAsia"/>
              </w:rPr>
              <w:t>職</w:t>
            </w:r>
          </w:p>
        </w:tc>
        <w:tc>
          <w:tcPr>
            <w:tcW w:w="1320" w:type="dxa"/>
            <w:vAlign w:val="center"/>
          </w:tcPr>
          <w:p w:rsidR="00B83F01" w:rsidRDefault="00B83F01" w:rsidP="00CE6778">
            <w:pPr>
              <w:spacing w:before="36" w:after="36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公司名稱</w:t>
            </w:r>
          </w:p>
        </w:tc>
        <w:tc>
          <w:tcPr>
            <w:tcW w:w="4800" w:type="dxa"/>
            <w:gridSpan w:val="5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電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話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CE6778">
        <w:trPr>
          <w:cantSplit/>
        </w:trPr>
        <w:tc>
          <w:tcPr>
            <w:tcW w:w="1080" w:type="dxa"/>
            <w:vMerge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聯絡地址</w:t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傳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真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CE6778">
        <w:tc>
          <w:tcPr>
            <w:tcW w:w="1080" w:type="dxa"/>
            <w:vMerge/>
            <w:shd w:val="clear" w:color="auto" w:fill="A6A6A6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訓練聯絡人</w:t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B83F01" w:rsidRDefault="004B0B49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手</w:t>
            </w:r>
            <w:r>
              <w:rPr>
                <w:rFonts w:ascii="Arial" w:eastAsia="標楷體" w:hAnsi="Arial" w:cs="標楷體" w:hint="eastAsia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機</w:t>
            </w:r>
            <w:bookmarkStart w:id="0" w:name="_GoBack"/>
            <w:bookmarkEnd w:id="0"/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CE6778">
        <w:tc>
          <w:tcPr>
            <w:tcW w:w="1080" w:type="dxa"/>
            <w:vAlign w:val="center"/>
          </w:tcPr>
          <w:p w:rsidR="00B83F01" w:rsidRPr="003C4E56" w:rsidRDefault="00B83F01" w:rsidP="00CE6778">
            <w:pPr>
              <w:spacing w:before="36" w:after="36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3C4E56">
              <w:rPr>
                <w:rFonts w:ascii="Arial" w:eastAsia="標楷體" w:hAnsi="Arial" w:cs="Arial"/>
                <w:b/>
                <w:bCs/>
              </w:rPr>
              <w:t>E</w:t>
            </w:r>
            <w:r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3C4E56">
              <w:rPr>
                <w:rFonts w:ascii="Arial" w:eastAsia="標楷體" w:hAnsi="Arial" w:cs="Arial"/>
                <w:b/>
                <w:bCs/>
              </w:rPr>
              <w:t>-</w:t>
            </w:r>
            <w:r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3C4E56">
              <w:rPr>
                <w:rFonts w:ascii="Arial" w:eastAsia="標楷體" w:hAnsi="Arial" w:cs="Arial"/>
                <w:b/>
                <w:bCs/>
              </w:rPr>
              <w:t>mail</w:t>
            </w:r>
          </w:p>
        </w:tc>
        <w:tc>
          <w:tcPr>
            <w:tcW w:w="9152" w:type="dxa"/>
            <w:gridSpan w:val="9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CE6778">
        <w:tc>
          <w:tcPr>
            <w:tcW w:w="1080" w:type="dxa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發票索取</w:t>
            </w:r>
          </w:p>
        </w:tc>
        <w:tc>
          <w:tcPr>
            <w:tcW w:w="3120" w:type="dxa"/>
            <w:gridSpan w:val="2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個人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標楷體" w:hint="eastAsia"/>
              </w:rPr>
              <w:t>公司</w:t>
            </w:r>
          </w:p>
        </w:tc>
        <w:tc>
          <w:tcPr>
            <w:tcW w:w="1080" w:type="dxa"/>
            <w:gridSpan w:val="2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費用合計</w:t>
            </w:r>
          </w:p>
        </w:tc>
        <w:tc>
          <w:tcPr>
            <w:tcW w:w="4952" w:type="dxa"/>
            <w:gridSpan w:val="5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  <w:tr w:rsidR="00B83F01" w:rsidTr="00CE6778">
        <w:tc>
          <w:tcPr>
            <w:tcW w:w="1080" w:type="dxa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統一編號</w:t>
            </w:r>
          </w:p>
        </w:tc>
        <w:tc>
          <w:tcPr>
            <w:tcW w:w="3120" w:type="dxa"/>
            <w:gridSpan w:val="2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發票地址</w:t>
            </w:r>
          </w:p>
        </w:tc>
        <w:tc>
          <w:tcPr>
            <w:tcW w:w="4952" w:type="dxa"/>
            <w:gridSpan w:val="5"/>
            <w:vAlign w:val="center"/>
          </w:tcPr>
          <w:p w:rsidR="00B83F01" w:rsidRDefault="00B83F01" w:rsidP="00CE6778">
            <w:pPr>
              <w:spacing w:before="36" w:after="36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標楷體" w:hint="eastAsia"/>
              </w:rPr>
              <w:t>同上</w:t>
            </w:r>
            <w:r>
              <w:rPr>
                <w:rFonts w:ascii="Arial" w:eastAsia="標楷體" w:hAnsi="Arial" w:cs="Arial"/>
              </w:rPr>
              <w:t>)</w:t>
            </w:r>
            <w:r>
              <w:rPr>
                <w:rFonts w:ascii="Arial" w:eastAsia="標楷體" w:hAnsi="Arial" w:cs="標楷體" w:hint="eastAsia"/>
              </w:rPr>
              <w:t>或</w:t>
            </w:r>
          </w:p>
        </w:tc>
      </w:tr>
      <w:tr w:rsidR="00B83F01" w:rsidTr="00CE6778"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繳費狀況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現金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標楷體" w:hint="eastAsia"/>
              </w:rPr>
              <w:t>支票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標楷體" w:hint="eastAsia"/>
              </w:rPr>
              <w:t>匯票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標楷體" w:hint="eastAsia"/>
              </w:rPr>
              <w:t>發票號碼</w:t>
            </w:r>
          </w:p>
        </w:tc>
        <w:tc>
          <w:tcPr>
            <w:tcW w:w="4952" w:type="dxa"/>
            <w:gridSpan w:val="5"/>
            <w:tcBorders>
              <w:bottom w:val="single" w:sz="12" w:space="0" w:color="auto"/>
            </w:tcBorders>
            <w:vAlign w:val="center"/>
          </w:tcPr>
          <w:p w:rsidR="00B83F01" w:rsidRDefault="00B83F01" w:rsidP="00CE6778">
            <w:pPr>
              <w:spacing w:before="36" w:after="36"/>
              <w:jc w:val="center"/>
              <w:rPr>
                <w:rFonts w:ascii="Arial" w:eastAsia="標楷體" w:hAnsi="Arial"/>
              </w:rPr>
            </w:pPr>
          </w:p>
        </w:tc>
      </w:tr>
    </w:tbl>
    <w:p w:rsidR="00993036" w:rsidRPr="00F042AD" w:rsidRDefault="00993036" w:rsidP="00F042AD">
      <w:pPr>
        <w:snapToGrid w:val="0"/>
        <w:jc w:val="both"/>
        <w:rPr>
          <w:rFonts w:ascii="華康粗圓體" w:eastAsia="華康粗圓體" w:hAnsi="Arial"/>
          <w:sz w:val="18"/>
          <w:szCs w:val="18"/>
        </w:rPr>
      </w:pPr>
      <w:r w:rsidRPr="00F042AD">
        <w:rPr>
          <w:rFonts w:ascii="Arial" w:eastAsia="標楷體" w:hAnsi="Arial" w:cs="Arial"/>
          <w:sz w:val="18"/>
          <w:szCs w:val="18"/>
        </w:rPr>
        <w:t>1.</w:t>
      </w:r>
      <w:r w:rsidRPr="00F042AD">
        <w:rPr>
          <w:rFonts w:ascii="Arial" w:eastAsia="標楷體" w:hAnsi="Arial" w:cs="標楷體" w:hint="eastAsia"/>
          <w:sz w:val="18"/>
          <w:szCs w:val="18"/>
        </w:rPr>
        <w:t>支票繳費者請註明中國生產力中心</w:t>
      </w:r>
      <w:r w:rsidRPr="00F042AD">
        <w:rPr>
          <w:rFonts w:ascii="Arial" w:eastAsia="標楷體" w:hAnsi="Arial" w:cs="Arial"/>
          <w:sz w:val="18"/>
          <w:szCs w:val="18"/>
        </w:rPr>
        <w:t xml:space="preserve">   2.</w:t>
      </w:r>
      <w:r w:rsidRPr="00F042AD">
        <w:rPr>
          <w:rFonts w:ascii="Arial" w:eastAsia="標楷體" w:hAnsi="Arial" w:cs="標楷體" w:hint="eastAsia"/>
          <w:sz w:val="18"/>
          <w:szCs w:val="18"/>
        </w:rPr>
        <w:t>報名表不足時</w:t>
      </w:r>
      <w:r w:rsidRPr="00F042AD">
        <w:rPr>
          <w:rFonts w:ascii="Arial" w:eastAsia="標楷體" w:hAnsi="Arial" w:cs="Arial"/>
          <w:sz w:val="18"/>
          <w:szCs w:val="18"/>
        </w:rPr>
        <w:t>.</w:t>
      </w:r>
      <w:r w:rsidRPr="00F042AD">
        <w:rPr>
          <w:rFonts w:ascii="Arial" w:eastAsia="標楷體" w:hAnsi="Arial" w:cs="標楷體" w:hint="eastAsia"/>
          <w:sz w:val="18"/>
          <w:szCs w:val="18"/>
        </w:rPr>
        <w:t>請複印使用</w:t>
      </w:r>
      <w:r w:rsidRPr="00F042AD">
        <w:rPr>
          <w:rFonts w:ascii="Arial" w:eastAsia="標楷體" w:hAnsi="Arial" w:cs="Arial"/>
          <w:sz w:val="18"/>
          <w:szCs w:val="18"/>
        </w:rPr>
        <w:t xml:space="preserve"> </w:t>
      </w:r>
      <w:r w:rsidRPr="00F042AD">
        <w:rPr>
          <w:rFonts w:ascii="華康粗圓體" w:eastAsia="華康粗圓體" w:hAnsi="Arial" w:cs="華康粗圓體"/>
          <w:sz w:val="18"/>
          <w:szCs w:val="18"/>
        </w:rPr>
        <w:t xml:space="preserve"> </w:t>
      </w:r>
      <w:r w:rsidRPr="00F042AD">
        <w:rPr>
          <w:rFonts w:ascii="Arial" w:eastAsia="標楷體" w:hAnsi="Arial" w:cs="Arial"/>
          <w:b/>
          <w:bCs/>
          <w:sz w:val="18"/>
          <w:szCs w:val="18"/>
        </w:rPr>
        <w:t>3.</w:t>
      </w:r>
      <w:r w:rsidRPr="00F042AD">
        <w:rPr>
          <w:rFonts w:ascii="Arial" w:eastAsia="標楷體" w:hAnsi="Arial" w:cs="標楷體" w:hint="eastAsia"/>
          <w:b/>
          <w:bCs/>
          <w:sz w:val="18"/>
          <w:szCs w:val="18"/>
        </w:rPr>
        <w:t>報名表回傳：傳真電話</w:t>
      </w:r>
      <w:r w:rsidRPr="00F042AD">
        <w:rPr>
          <w:rFonts w:ascii="Arial" w:eastAsia="標楷體" w:hAnsi="Arial" w:cs="Arial"/>
          <w:b/>
          <w:bCs/>
          <w:sz w:val="18"/>
          <w:szCs w:val="18"/>
        </w:rPr>
        <w:t>03-338-5793</w:t>
      </w:r>
    </w:p>
    <w:p w:rsidR="00993036" w:rsidRDefault="00993036" w:rsidP="005C6D09">
      <w:pPr>
        <w:snapToGrid w:val="0"/>
        <w:jc w:val="both"/>
        <w:rPr>
          <w:rFonts w:eastAsia="華康粗圓體(P)"/>
          <w:sz w:val="6"/>
          <w:szCs w:val="6"/>
        </w:rPr>
      </w:pPr>
      <w:r w:rsidRPr="00F042AD">
        <w:rPr>
          <w:rFonts w:ascii="華康粗圓體" w:eastAsia="華康粗圓體" w:hAnsi="Arial" w:cs="華康粗圓體" w:hint="eastAsia"/>
          <w:sz w:val="18"/>
          <w:szCs w:val="18"/>
        </w:rPr>
        <w:t>詳細簡章內容請至</w:t>
      </w:r>
      <w:r w:rsidRPr="00F042AD">
        <w:rPr>
          <w:rFonts w:ascii="華康粗圓體" w:eastAsia="華康粗圓體" w:hAnsi="Arial" w:cs="華康粗圓體"/>
          <w:sz w:val="18"/>
          <w:szCs w:val="18"/>
        </w:rPr>
        <w:t>--</w:t>
      </w:r>
      <w:r w:rsidRPr="00F042AD">
        <w:rPr>
          <w:rFonts w:ascii="華康粗圓體" w:eastAsia="華康粗圓體" w:hAnsi="Arial" w:cs="華康粗圓體" w:hint="eastAsia"/>
          <w:sz w:val="18"/>
          <w:szCs w:val="18"/>
        </w:rPr>
        <w:t>網站</w:t>
      </w:r>
      <w:r w:rsidRPr="00F042AD">
        <w:rPr>
          <w:rFonts w:ascii="華康粗圓體" w:eastAsia="華康粗圓體" w:hAnsi="Arial" w:cs="華康粗圓體"/>
          <w:sz w:val="18"/>
          <w:szCs w:val="18"/>
        </w:rPr>
        <w:t xml:space="preserve"> : http://edu.cpc.org.tw  </w:t>
      </w:r>
      <w:r w:rsidRPr="00F042AD">
        <w:rPr>
          <w:rFonts w:ascii="華康粗圓體" w:eastAsia="華康粗圓體" w:hAnsi="Arial" w:cs="華康粗圓體" w:hint="eastAsia"/>
          <w:sz w:val="18"/>
          <w:szCs w:val="18"/>
        </w:rPr>
        <w:t>查詢。</w:t>
      </w:r>
      <w:r w:rsidRPr="00F042AD">
        <w:rPr>
          <w:rFonts w:eastAsia="華康粗圓體(P)"/>
          <w:sz w:val="18"/>
          <w:szCs w:val="18"/>
        </w:rPr>
        <w:t xml:space="preserve">         </w:t>
      </w:r>
      <w:r w:rsidR="005C6D09">
        <w:rPr>
          <w:rFonts w:eastAsia="華康粗圓體(P)"/>
          <w:sz w:val="6"/>
          <w:szCs w:val="6"/>
        </w:rPr>
        <w:t xml:space="preserve">   </w:t>
      </w:r>
    </w:p>
    <w:sectPr w:rsidR="00993036" w:rsidSect="00E47D92">
      <w:pgSz w:w="11906" w:h="16838" w:code="9"/>
      <w:pgMar w:top="540" w:right="851" w:bottom="28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AA" w:rsidRDefault="00B348AA" w:rsidP="00E47D92">
      <w:r>
        <w:separator/>
      </w:r>
    </w:p>
  </w:endnote>
  <w:endnote w:type="continuationSeparator" w:id="0">
    <w:p w:rsidR="00B348AA" w:rsidRDefault="00B348AA" w:rsidP="00E4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粗黑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綜藝體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粗圓體(P)">
    <w:altName w:val="Arial Unicode MS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AA" w:rsidRDefault="00B348AA" w:rsidP="00E47D92">
      <w:r>
        <w:separator/>
      </w:r>
    </w:p>
  </w:footnote>
  <w:footnote w:type="continuationSeparator" w:id="0">
    <w:p w:rsidR="00B348AA" w:rsidRDefault="00B348AA" w:rsidP="00E4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E97"/>
    <w:multiLevelType w:val="singleLevel"/>
    <w:tmpl w:val="ACBAF836"/>
    <w:lvl w:ilvl="0">
      <w:start w:val="1"/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標楷體" w:eastAsia="標楷體" w:hAnsi="Arial" w:hint="eastAsia"/>
      </w:rPr>
    </w:lvl>
  </w:abstractNum>
  <w:abstractNum w:abstractNumId="1" w15:restartNumberingAfterBreak="0">
    <w:nsid w:val="025F12A0"/>
    <w:multiLevelType w:val="singleLevel"/>
    <w:tmpl w:val="4C804964"/>
    <w:lvl w:ilvl="0">
      <w:numFmt w:val="bullet"/>
      <w:lvlText w:val="＊"/>
      <w:lvlJc w:val="left"/>
      <w:pPr>
        <w:tabs>
          <w:tab w:val="num" w:pos="650"/>
        </w:tabs>
        <w:ind w:left="650" w:hanging="240"/>
      </w:pPr>
      <w:rPr>
        <w:rFonts w:ascii="華康儷粗黑" w:eastAsia="華康儷粗黑" w:hAnsi="Arial" w:hint="eastAsia"/>
      </w:rPr>
    </w:lvl>
  </w:abstractNum>
  <w:abstractNum w:abstractNumId="2" w15:restartNumberingAfterBreak="0">
    <w:nsid w:val="031C7F26"/>
    <w:multiLevelType w:val="singleLevel"/>
    <w:tmpl w:val="5D12EBB8"/>
    <w:lvl w:ilvl="0">
      <w:start w:val="5"/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標楷體" w:eastAsia="標楷體" w:hAnsi="Arial" w:hint="eastAsia"/>
      </w:rPr>
    </w:lvl>
  </w:abstractNum>
  <w:abstractNum w:abstractNumId="3" w15:restartNumberingAfterBreak="0">
    <w:nsid w:val="06F64AEB"/>
    <w:multiLevelType w:val="singleLevel"/>
    <w:tmpl w:val="ACC47B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eastAsia="標楷體" w:hint="eastAsia"/>
      </w:rPr>
    </w:lvl>
  </w:abstractNum>
  <w:abstractNum w:abstractNumId="4" w15:restartNumberingAfterBreak="0">
    <w:nsid w:val="1FD55477"/>
    <w:multiLevelType w:val="singleLevel"/>
    <w:tmpl w:val="551C64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5" w15:restartNumberingAfterBreak="0">
    <w:nsid w:val="319B4F69"/>
    <w:multiLevelType w:val="multilevel"/>
    <w:tmpl w:val="9DE4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53B511CB"/>
    <w:multiLevelType w:val="singleLevel"/>
    <w:tmpl w:val="9DD453EC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53BC1240"/>
    <w:multiLevelType w:val="hybridMultilevel"/>
    <w:tmpl w:val="9EC45BAE"/>
    <w:lvl w:ilvl="0" w:tplc="FFFFFFFF">
      <w:start w:val="1"/>
      <w:numFmt w:val="bullet"/>
      <w:lvlText w:val=""/>
      <w:lvlJc w:val="left"/>
      <w:pPr>
        <w:tabs>
          <w:tab w:val="num" w:pos="5808"/>
        </w:tabs>
        <w:ind w:left="5808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6288"/>
        </w:tabs>
        <w:ind w:left="6288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6768"/>
        </w:tabs>
        <w:ind w:left="6768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7248"/>
        </w:tabs>
        <w:ind w:left="7248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7728"/>
        </w:tabs>
        <w:ind w:left="7728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8208"/>
        </w:tabs>
        <w:ind w:left="8208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8688"/>
        </w:tabs>
        <w:ind w:left="8688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9168"/>
        </w:tabs>
        <w:ind w:left="9168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9648"/>
        </w:tabs>
        <w:ind w:left="9648" w:hanging="480"/>
      </w:pPr>
      <w:rPr>
        <w:rFonts w:ascii="Wingdings" w:hAnsi="Wingdings" w:hint="default"/>
      </w:rPr>
    </w:lvl>
  </w:abstractNum>
  <w:abstractNum w:abstractNumId="8" w15:restartNumberingAfterBreak="0">
    <w:nsid w:val="70386E9D"/>
    <w:multiLevelType w:val="singleLevel"/>
    <w:tmpl w:val="82EE838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9" w15:restartNumberingAfterBreak="0">
    <w:nsid w:val="77071612"/>
    <w:multiLevelType w:val="hybridMultilevel"/>
    <w:tmpl w:val="0EBA304A"/>
    <w:lvl w:ilvl="0" w:tplc="CDB887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226F73"/>
    <w:multiLevelType w:val="singleLevel"/>
    <w:tmpl w:val="9EEEB410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Arial" w:hint="eastAsi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307"/>
    <w:rsid w:val="00002388"/>
    <w:rsid w:val="00003EBB"/>
    <w:rsid w:val="0000739B"/>
    <w:rsid w:val="000222A9"/>
    <w:rsid w:val="00024BE8"/>
    <w:rsid w:val="00030EE5"/>
    <w:rsid w:val="000377B1"/>
    <w:rsid w:val="000530E6"/>
    <w:rsid w:val="000572C2"/>
    <w:rsid w:val="00063D03"/>
    <w:rsid w:val="00077243"/>
    <w:rsid w:val="00081317"/>
    <w:rsid w:val="00086010"/>
    <w:rsid w:val="00091742"/>
    <w:rsid w:val="000929B9"/>
    <w:rsid w:val="000B2807"/>
    <w:rsid w:val="000B6922"/>
    <w:rsid w:val="000B6C55"/>
    <w:rsid w:val="000C0469"/>
    <w:rsid w:val="000C7D45"/>
    <w:rsid w:val="000E1417"/>
    <w:rsid w:val="000E3E43"/>
    <w:rsid w:val="000E715E"/>
    <w:rsid w:val="000F0953"/>
    <w:rsid w:val="00105786"/>
    <w:rsid w:val="00107C64"/>
    <w:rsid w:val="001166F5"/>
    <w:rsid w:val="00120D15"/>
    <w:rsid w:val="001339B4"/>
    <w:rsid w:val="001537B9"/>
    <w:rsid w:val="0015653D"/>
    <w:rsid w:val="00166F23"/>
    <w:rsid w:val="001820DF"/>
    <w:rsid w:val="0019415C"/>
    <w:rsid w:val="001943F7"/>
    <w:rsid w:val="001A6EF7"/>
    <w:rsid w:val="001C0C4A"/>
    <w:rsid w:val="001C411A"/>
    <w:rsid w:val="001C5413"/>
    <w:rsid w:val="001D3B24"/>
    <w:rsid w:val="001E419A"/>
    <w:rsid w:val="001E4CA4"/>
    <w:rsid w:val="001E6C43"/>
    <w:rsid w:val="001F0BE7"/>
    <w:rsid w:val="001F6366"/>
    <w:rsid w:val="001F79A2"/>
    <w:rsid w:val="00201A40"/>
    <w:rsid w:val="00204A48"/>
    <w:rsid w:val="002111ED"/>
    <w:rsid w:val="00215211"/>
    <w:rsid w:val="00233231"/>
    <w:rsid w:val="00240E9B"/>
    <w:rsid w:val="00245540"/>
    <w:rsid w:val="00246157"/>
    <w:rsid w:val="00246D3E"/>
    <w:rsid w:val="002506DE"/>
    <w:rsid w:val="0025526B"/>
    <w:rsid w:val="0026136B"/>
    <w:rsid w:val="00263ED6"/>
    <w:rsid w:val="0027329E"/>
    <w:rsid w:val="002808B5"/>
    <w:rsid w:val="00292462"/>
    <w:rsid w:val="00293DE4"/>
    <w:rsid w:val="002B4775"/>
    <w:rsid w:val="002B5616"/>
    <w:rsid w:val="002B5B80"/>
    <w:rsid w:val="002C222C"/>
    <w:rsid w:val="002C46FD"/>
    <w:rsid w:val="002E38B9"/>
    <w:rsid w:val="002F7C7B"/>
    <w:rsid w:val="0031428A"/>
    <w:rsid w:val="00325D06"/>
    <w:rsid w:val="00334FE0"/>
    <w:rsid w:val="00341D31"/>
    <w:rsid w:val="00352B67"/>
    <w:rsid w:val="00356F1F"/>
    <w:rsid w:val="00356FB8"/>
    <w:rsid w:val="0036184F"/>
    <w:rsid w:val="00375BD1"/>
    <w:rsid w:val="003761E2"/>
    <w:rsid w:val="0038173B"/>
    <w:rsid w:val="00384783"/>
    <w:rsid w:val="00384F14"/>
    <w:rsid w:val="0039100D"/>
    <w:rsid w:val="00392F73"/>
    <w:rsid w:val="003B61CA"/>
    <w:rsid w:val="003C1918"/>
    <w:rsid w:val="003C4E56"/>
    <w:rsid w:val="003D221F"/>
    <w:rsid w:val="003E05D6"/>
    <w:rsid w:val="003E24C5"/>
    <w:rsid w:val="003F0EAF"/>
    <w:rsid w:val="003F2DA5"/>
    <w:rsid w:val="00403651"/>
    <w:rsid w:val="00410E1C"/>
    <w:rsid w:val="00421FAC"/>
    <w:rsid w:val="0043163F"/>
    <w:rsid w:val="00432C62"/>
    <w:rsid w:val="0044068C"/>
    <w:rsid w:val="00444274"/>
    <w:rsid w:val="00455E00"/>
    <w:rsid w:val="00460E0C"/>
    <w:rsid w:val="0046283A"/>
    <w:rsid w:val="00482DB6"/>
    <w:rsid w:val="0048587E"/>
    <w:rsid w:val="00486B5F"/>
    <w:rsid w:val="004A297B"/>
    <w:rsid w:val="004A2EA0"/>
    <w:rsid w:val="004A39E4"/>
    <w:rsid w:val="004B0B49"/>
    <w:rsid w:val="004B202D"/>
    <w:rsid w:val="004C1282"/>
    <w:rsid w:val="004C40FE"/>
    <w:rsid w:val="004D066C"/>
    <w:rsid w:val="004D4293"/>
    <w:rsid w:val="004D7C7B"/>
    <w:rsid w:val="00500831"/>
    <w:rsid w:val="0050522C"/>
    <w:rsid w:val="0051568D"/>
    <w:rsid w:val="00515892"/>
    <w:rsid w:val="00525056"/>
    <w:rsid w:val="00527C99"/>
    <w:rsid w:val="005317C7"/>
    <w:rsid w:val="00535D0A"/>
    <w:rsid w:val="00550005"/>
    <w:rsid w:val="005628CF"/>
    <w:rsid w:val="00564E04"/>
    <w:rsid w:val="00575E10"/>
    <w:rsid w:val="00577B37"/>
    <w:rsid w:val="00581DAE"/>
    <w:rsid w:val="00594F15"/>
    <w:rsid w:val="005A71B3"/>
    <w:rsid w:val="005B67DB"/>
    <w:rsid w:val="005C1EB7"/>
    <w:rsid w:val="005C6D09"/>
    <w:rsid w:val="005C7B7D"/>
    <w:rsid w:val="005E18EC"/>
    <w:rsid w:val="005F3A27"/>
    <w:rsid w:val="005F4C6C"/>
    <w:rsid w:val="005F566D"/>
    <w:rsid w:val="0060030F"/>
    <w:rsid w:val="0061510A"/>
    <w:rsid w:val="006152DF"/>
    <w:rsid w:val="00621307"/>
    <w:rsid w:val="00623201"/>
    <w:rsid w:val="00626A43"/>
    <w:rsid w:val="0063178B"/>
    <w:rsid w:val="006420D0"/>
    <w:rsid w:val="00663E30"/>
    <w:rsid w:val="006717C7"/>
    <w:rsid w:val="006829AC"/>
    <w:rsid w:val="00684FBF"/>
    <w:rsid w:val="00690139"/>
    <w:rsid w:val="006948FE"/>
    <w:rsid w:val="006B4603"/>
    <w:rsid w:val="006B788B"/>
    <w:rsid w:val="006C04E9"/>
    <w:rsid w:val="006C28BF"/>
    <w:rsid w:val="006C370C"/>
    <w:rsid w:val="006C4AB5"/>
    <w:rsid w:val="006D61F6"/>
    <w:rsid w:val="007009B2"/>
    <w:rsid w:val="0070528D"/>
    <w:rsid w:val="00705C02"/>
    <w:rsid w:val="00705D11"/>
    <w:rsid w:val="0072536D"/>
    <w:rsid w:val="007306FA"/>
    <w:rsid w:val="007309C9"/>
    <w:rsid w:val="007363BA"/>
    <w:rsid w:val="00740D99"/>
    <w:rsid w:val="007425A3"/>
    <w:rsid w:val="007475B3"/>
    <w:rsid w:val="00751E78"/>
    <w:rsid w:val="00752969"/>
    <w:rsid w:val="00754252"/>
    <w:rsid w:val="00760373"/>
    <w:rsid w:val="00786663"/>
    <w:rsid w:val="00787D55"/>
    <w:rsid w:val="0079169E"/>
    <w:rsid w:val="00795F57"/>
    <w:rsid w:val="007A6DF2"/>
    <w:rsid w:val="007C0B3B"/>
    <w:rsid w:val="007E37C8"/>
    <w:rsid w:val="007F12AD"/>
    <w:rsid w:val="007F2CFC"/>
    <w:rsid w:val="00800785"/>
    <w:rsid w:val="00813D73"/>
    <w:rsid w:val="00844761"/>
    <w:rsid w:val="0084763F"/>
    <w:rsid w:val="00852733"/>
    <w:rsid w:val="00853324"/>
    <w:rsid w:val="0087271A"/>
    <w:rsid w:val="008773DD"/>
    <w:rsid w:val="008901E1"/>
    <w:rsid w:val="008A20BB"/>
    <w:rsid w:val="008A2C02"/>
    <w:rsid w:val="008A47ED"/>
    <w:rsid w:val="008C0DA2"/>
    <w:rsid w:val="008C148E"/>
    <w:rsid w:val="008D07E5"/>
    <w:rsid w:val="008D2BF2"/>
    <w:rsid w:val="008E11D4"/>
    <w:rsid w:val="008E3159"/>
    <w:rsid w:val="008E5791"/>
    <w:rsid w:val="008F6CE0"/>
    <w:rsid w:val="008F6D33"/>
    <w:rsid w:val="00903DED"/>
    <w:rsid w:val="00910397"/>
    <w:rsid w:val="00914080"/>
    <w:rsid w:val="00920D6C"/>
    <w:rsid w:val="00926709"/>
    <w:rsid w:val="00943A42"/>
    <w:rsid w:val="00946C6F"/>
    <w:rsid w:val="009559BD"/>
    <w:rsid w:val="00962800"/>
    <w:rsid w:val="00967B7B"/>
    <w:rsid w:val="009800A3"/>
    <w:rsid w:val="00982E1C"/>
    <w:rsid w:val="00984514"/>
    <w:rsid w:val="009867DA"/>
    <w:rsid w:val="0098697A"/>
    <w:rsid w:val="00993036"/>
    <w:rsid w:val="00997202"/>
    <w:rsid w:val="009B22F6"/>
    <w:rsid w:val="009D1619"/>
    <w:rsid w:val="009D2CA7"/>
    <w:rsid w:val="009D4127"/>
    <w:rsid w:val="009E21C5"/>
    <w:rsid w:val="009E69A1"/>
    <w:rsid w:val="009F283B"/>
    <w:rsid w:val="009F4DAE"/>
    <w:rsid w:val="00A27F3A"/>
    <w:rsid w:val="00A316AE"/>
    <w:rsid w:val="00A40F8F"/>
    <w:rsid w:val="00A47179"/>
    <w:rsid w:val="00A544A7"/>
    <w:rsid w:val="00A54758"/>
    <w:rsid w:val="00A6506D"/>
    <w:rsid w:val="00A732E1"/>
    <w:rsid w:val="00A7417D"/>
    <w:rsid w:val="00A85162"/>
    <w:rsid w:val="00AA0020"/>
    <w:rsid w:val="00AA216C"/>
    <w:rsid w:val="00AA5528"/>
    <w:rsid w:val="00AB5C3F"/>
    <w:rsid w:val="00AC553A"/>
    <w:rsid w:val="00AC627F"/>
    <w:rsid w:val="00AC6ACB"/>
    <w:rsid w:val="00AC7501"/>
    <w:rsid w:val="00AD59AA"/>
    <w:rsid w:val="00AD704E"/>
    <w:rsid w:val="00AF071B"/>
    <w:rsid w:val="00AF4AE2"/>
    <w:rsid w:val="00B01F8C"/>
    <w:rsid w:val="00B02372"/>
    <w:rsid w:val="00B02766"/>
    <w:rsid w:val="00B049EA"/>
    <w:rsid w:val="00B07D46"/>
    <w:rsid w:val="00B205BA"/>
    <w:rsid w:val="00B26290"/>
    <w:rsid w:val="00B26929"/>
    <w:rsid w:val="00B34541"/>
    <w:rsid w:val="00B348AA"/>
    <w:rsid w:val="00B34CDD"/>
    <w:rsid w:val="00B50E78"/>
    <w:rsid w:val="00B635E6"/>
    <w:rsid w:val="00B72D70"/>
    <w:rsid w:val="00B81DF3"/>
    <w:rsid w:val="00B83F01"/>
    <w:rsid w:val="00B8581B"/>
    <w:rsid w:val="00B92F5A"/>
    <w:rsid w:val="00B9415F"/>
    <w:rsid w:val="00B97030"/>
    <w:rsid w:val="00BA7F61"/>
    <w:rsid w:val="00BB1F42"/>
    <w:rsid w:val="00BB57F8"/>
    <w:rsid w:val="00BD4B51"/>
    <w:rsid w:val="00BE1843"/>
    <w:rsid w:val="00BE79EE"/>
    <w:rsid w:val="00BF0C37"/>
    <w:rsid w:val="00BF6783"/>
    <w:rsid w:val="00BF6A1C"/>
    <w:rsid w:val="00C02A0D"/>
    <w:rsid w:val="00C0386A"/>
    <w:rsid w:val="00C14413"/>
    <w:rsid w:val="00C31D11"/>
    <w:rsid w:val="00C31E48"/>
    <w:rsid w:val="00C40AD0"/>
    <w:rsid w:val="00C432AE"/>
    <w:rsid w:val="00C44FAC"/>
    <w:rsid w:val="00C510BE"/>
    <w:rsid w:val="00C53540"/>
    <w:rsid w:val="00C53F9D"/>
    <w:rsid w:val="00C75C27"/>
    <w:rsid w:val="00C834BE"/>
    <w:rsid w:val="00C9324A"/>
    <w:rsid w:val="00C93D53"/>
    <w:rsid w:val="00C979A5"/>
    <w:rsid w:val="00CB3009"/>
    <w:rsid w:val="00CB33DA"/>
    <w:rsid w:val="00CC2100"/>
    <w:rsid w:val="00CC4382"/>
    <w:rsid w:val="00CD68FC"/>
    <w:rsid w:val="00CD6EA7"/>
    <w:rsid w:val="00CE0CC3"/>
    <w:rsid w:val="00CF4668"/>
    <w:rsid w:val="00D00397"/>
    <w:rsid w:val="00D06D29"/>
    <w:rsid w:val="00D07EAA"/>
    <w:rsid w:val="00D1210D"/>
    <w:rsid w:val="00D16E2A"/>
    <w:rsid w:val="00D2386A"/>
    <w:rsid w:val="00D33065"/>
    <w:rsid w:val="00D3744D"/>
    <w:rsid w:val="00D4424A"/>
    <w:rsid w:val="00D44DD6"/>
    <w:rsid w:val="00D4569D"/>
    <w:rsid w:val="00D4678A"/>
    <w:rsid w:val="00D65364"/>
    <w:rsid w:val="00D8668F"/>
    <w:rsid w:val="00DA0E8E"/>
    <w:rsid w:val="00DB0382"/>
    <w:rsid w:val="00DB376A"/>
    <w:rsid w:val="00DC2B23"/>
    <w:rsid w:val="00DD3F5D"/>
    <w:rsid w:val="00DE7A82"/>
    <w:rsid w:val="00DF4468"/>
    <w:rsid w:val="00DF7548"/>
    <w:rsid w:val="00E02910"/>
    <w:rsid w:val="00E02925"/>
    <w:rsid w:val="00E06B5F"/>
    <w:rsid w:val="00E115BE"/>
    <w:rsid w:val="00E130F9"/>
    <w:rsid w:val="00E226F3"/>
    <w:rsid w:val="00E35D63"/>
    <w:rsid w:val="00E44400"/>
    <w:rsid w:val="00E452F0"/>
    <w:rsid w:val="00E47D92"/>
    <w:rsid w:val="00E52A90"/>
    <w:rsid w:val="00E53C6B"/>
    <w:rsid w:val="00E56563"/>
    <w:rsid w:val="00E6240E"/>
    <w:rsid w:val="00E82226"/>
    <w:rsid w:val="00E8426B"/>
    <w:rsid w:val="00E84B38"/>
    <w:rsid w:val="00E96674"/>
    <w:rsid w:val="00EA26EC"/>
    <w:rsid w:val="00EB7737"/>
    <w:rsid w:val="00EC5A9F"/>
    <w:rsid w:val="00EC5D3D"/>
    <w:rsid w:val="00EC7CCC"/>
    <w:rsid w:val="00ED195E"/>
    <w:rsid w:val="00ED23A0"/>
    <w:rsid w:val="00EE684C"/>
    <w:rsid w:val="00EF29B0"/>
    <w:rsid w:val="00EF6D80"/>
    <w:rsid w:val="00EF7B55"/>
    <w:rsid w:val="00F042AD"/>
    <w:rsid w:val="00F05F8A"/>
    <w:rsid w:val="00F11ECF"/>
    <w:rsid w:val="00F128E1"/>
    <w:rsid w:val="00F13248"/>
    <w:rsid w:val="00F13C83"/>
    <w:rsid w:val="00F16938"/>
    <w:rsid w:val="00F26434"/>
    <w:rsid w:val="00F34188"/>
    <w:rsid w:val="00F457E7"/>
    <w:rsid w:val="00F53197"/>
    <w:rsid w:val="00F53653"/>
    <w:rsid w:val="00F6246A"/>
    <w:rsid w:val="00F67721"/>
    <w:rsid w:val="00F7041B"/>
    <w:rsid w:val="00F8010B"/>
    <w:rsid w:val="00F873F2"/>
    <w:rsid w:val="00F876D2"/>
    <w:rsid w:val="00F96409"/>
    <w:rsid w:val="00FA78B0"/>
    <w:rsid w:val="00FC2629"/>
    <w:rsid w:val="00FD02F9"/>
    <w:rsid w:val="00FD03E8"/>
    <w:rsid w:val="00FD1DA2"/>
    <w:rsid w:val="00FD2472"/>
    <w:rsid w:val="00FE7AB4"/>
    <w:rsid w:val="00FF2D1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E13FE8-E1CC-465A-9C6D-C507A770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AF4AE2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character" w:styleId="a3">
    <w:name w:val="Hyperlink"/>
    <w:uiPriority w:val="99"/>
    <w:rsid w:val="00AF4AE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AF4AE2"/>
    <w:pPr>
      <w:spacing w:line="240" w:lineRule="atLeast"/>
      <w:jc w:val="center"/>
    </w:pPr>
    <w:rPr>
      <w:rFonts w:ascii="Arial" w:eastAsia="標楷體" w:hAnsi="Arial" w:cs="Arial"/>
      <w:b/>
      <w:bCs/>
      <w:shadow/>
      <w:w w:val="80"/>
      <w:sz w:val="90"/>
      <w:szCs w:val="90"/>
    </w:rPr>
  </w:style>
  <w:style w:type="character" w:customStyle="1" w:styleId="a5">
    <w:name w:val="本文 字元"/>
    <w:link w:val="a4"/>
    <w:uiPriority w:val="99"/>
    <w:semiHidden/>
    <w:locked/>
    <w:rsid w:val="002B5B80"/>
    <w:rPr>
      <w:kern w:val="2"/>
      <w:sz w:val="24"/>
      <w:szCs w:val="24"/>
    </w:rPr>
  </w:style>
  <w:style w:type="character" w:styleId="a6">
    <w:name w:val="FollowedHyperlink"/>
    <w:uiPriority w:val="99"/>
    <w:rsid w:val="00AF4AE2"/>
    <w:rPr>
      <w:color w:val="800080"/>
      <w:u w:val="single"/>
    </w:rPr>
  </w:style>
  <w:style w:type="paragraph" w:styleId="a7">
    <w:name w:val="Body Text Indent"/>
    <w:basedOn w:val="a"/>
    <w:link w:val="a8"/>
    <w:uiPriority w:val="99"/>
    <w:rsid w:val="00AF4AE2"/>
    <w:pPr>
      <w:spacing w:beforeLines="20"/>
      <w:ind w:rightChars="401" w:right="962" w:firstLineChars="350" w:firstLine="911"/>
      <w:jc w:val="center"/>
    </w:pPr>
    <w:rPr>
      <w:rFonts w:ascii="Arial" w:eastAsia="標楷體" w:hAnsi="Arial" w:cs="Arial"/>
      <w:b/>
      <w:bCs/>
      <w:sz w:val="26"/>
      <w:szCs w:val="26"/>
    </w:rPr>
  </w:style>
  <w:style w:type="character" w:customStyle="1" w:styleId="a8">
    <w:name w:val="本文縮排 字元"/>
    <w:link w:val="a7"/>
    <w:uiPriority w:val="99"/>
    <w:semiHidden/>
    <w:locked/>
    <w:rsid w:val="002B5B80"/>
    <w:rPr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AF4AE2"/>
    <w:rPr>
      <w:rFonts w:ascii="華康新綜藝體" w:eastAsia="華康新綜藝體" w:cs="華康新綜藝體"/>
      <w:sz w:val="100"/>
      <w:szCs w:val="100"/>
    </w:rPr>
  </w:style>
  <w:style w:type="character" w:customStyle="1" w:styleId="20">
    <w:name w:val="本文 2 字元"/>
    <w:link w:val="2"/>
    <w:uiPriority w:val="99"/>
    <w:semiHidden/>
    <w:locked/>
    <w:rsid w:val="002B5B80"/>
    <w:rPr>
      <w:kern w:val="2"/>
      <w:sz w:val="24"/>
      <w:szCs w:val="24"/>
    </w:rPr>
  </w:style>
  <w:style w:type="paragraph" w:styleId="3">
    <w:name w:val="Body Text 3"/>
    <w:basedOn w:val="a"/>
    <w:link w:val="30"/>
    <w:uiPriority w:val="99"/>
    <w:rsid w:val="00AF4AE2"/>
    <w:pPr>
      <w:jc w:val="both"/>
    </w:pPr>
    <w:rPr>
      <w:rFonts w:ascii="Arial" w:eastAsia="華康粗圓體(P)" w:hAnsi="Arial" w:cs="Arial"/>
    </w:rPr>
  </w:style>
  <w:style w:type="character" w:customStyle="1" w:styleId="30">
    <w:name w:val="本文 3 字元"/>
    <w:link w:val="3"/>
    <w:uiPriority w:val="99"/>
    <w:semiHidden/>
    <w:locked/>
    <w:rsid w:val="002B5B80"/>
    <w:rPr>
      <w:kern w:val="2"/>
      <w:sz w:val="16"/>
      <w:szCs w:val="16"/>
    </w:rPr>
  </w:style>
  <w:style w:type="paragraph" w:styleId="21">
    <w:name w:val="Body Text Indent 2"/>
    <w:basedOn w:val="a"/>
    <w:link w:val="22"/>
    <w:uiPriority w:val="99"/>
    <w:rsid w:val="00AF4AE2"/>
    <w:pPr>
      <w:spacing w:line="240" w:lineRule="atLeast"/>
      <w:ind w:firstLine="479"/>
    </w:pPr>
    <w:rPr>
      <w:rFonts w:ascii="Arial" w:eastAsia="標楷體" w:hAnsi="Arial" w:cs="Arial"/>
      <w:b/>
      <w:bCs/>
      <w:color w:val="000000"/>
      <w:sz w:val="26"/>
      <w:szCs w:val="26"/>
    </w:rPr>
  </w:style>
  <w:style w:type="character" w:customStyle="1" w:styleId="22">
    <w:name w:val="本文縮排 2 字元"/>
    <w:link w:val="21"/>
    <w:uiPriority w:val="99"/>
    <w:semiHidden/>
    <w:locked/>
    <w:rsid w:val="002B5B80"/>
    <w:rPr>
      <w:kern w:val="2"/>
      <w:sz w:val="24"/>
      <w:szCs w:val="24"/>
    </w:rPr>
  </w:style>
  <w:style w:type="character" w:customStyle="1" w:styleId="style21">
    <w:name w:val="style21"/>
    <w:uiPriority w:val="99"/>
    <w:rsid w:val="00DD3F5D"/>
    <w:rPr>
      <w:color w:val="000000"/>
    </w:rPr>
  </w:style>
  <w:style w:type="character" w:customStyle="1" w:styleId="style51">
    <w:name w:val="style51"/>
    <w:uiPriority w:val="99"/>
    <w:rsid w:val="00DD3F5D"/>
    <w:rPr>
      <w:color w:val="auto"/>
    </w:rPr>
  </w:style>
  <w:style w:type="paragraph" w:styleId="a9">
    <w:name w:val="header"/>
    <w:basedOn w:val="a"/>
    <w:link w:val="aa"/>
    <w:uiPriority w:val="99"/>
    <w:unhideWhenUsed/>
    <w:rsid w:val="00E4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47D9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4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47D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1CF7-DC2F-4DB3-8D7B-6238C065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172</Words>
  <Characters>984</Characters>
  <Application>Microsoft Office Word</Application>
  <DocSecurity>0</DocSecurity>
  <Lines>8</Lines>
  <Paragraphs>2</Paragraphs>
  <ScaleCrop>false</ScaleCrop>
  <Company>CPC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中國生產力中心  桃園服務處</dc:title>
  <dc:subject/>
  <dc:creator>CPC</dc:creator>
  <cp:keywords/>
  <dc:description/>
  <cp:lastModifiedBy>CPCuser</cp:lastModifiedBy>
  <cp:revision>20</cp:revision>
  <cp:lastPrinted>2016-07-23T05:15:00Z</cp:lastPrinted>
  <dcterms:created xsi:type="dcterms:W3CDTF">2008-11-24T03:04:00Z</dcterms:created>
  <dcterms:modified xsi:type="dcterms:W3CDTF">2020-06-10T03:01:00Z</dcterms:modified>
</cp:coreProperties>
</file>